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9F" w:rsidRDefault="00EF619F" w:rsidP="00EF619F">
      <w:pPr>
        <w:pStyle w:val="a3"/>
        <w:jc w:val="center"/>
      </w:pPr>
    </w:p>
    <w:p w:rsidR="00EF619F" w:rsidRDefault="00EF619F" w:rsidP="00EF619F">
      <w:pPr>
        <w:pStyle w:val="a3"/>
        <w:jc w:val="center"/>
      </w:pPr>
      <w:r>
        <w:t>РОССИЙСКАЯ  ФЕДЕРАЦИЯ</w:t>
      </w:r>
    </w:p>
    <w:p w:rsidR="00EF619F" w:rsidRDefault="00EF619F" w:rsidP="00EF619F">
      <w:pPr>
        <w:pStyle w:val="a3"/>
        <w:jc w:val="center"/>
      </w:pPr>
      <w:r>
        <w:t>ИРКУТСКАЯ  ОБЛАСТЬ</w:t>
      </w:r>
    </w:p>
    <w:p w:rsidR="00EF619F" w:rsidRDefault="00EF619F" w:rsidP="00EF619F">
      <w:pPr>
        <w:pStyle w:val="a3"/>
        <w:jc w:val="center"/>
      </w:pPr>
      <w:r>
        <w:t>ЧУНСКИЙ РАЙОН</w:t>
      </w:r>
    </w:p>
    <w:p w:rsidR="00EF619F" w:rsidRDefault="00EF619F" w:rsidP="00EF619F">
      <w:pPr>
        <w:pStyle w:val="a3"/>
        <w:jc w:val="center"/>
      </w:pPr>
      <w:r>
        <w:t>ГЛАВА   НОВОЧУНСКОГО МУНИЦИПАЛЬНОГО ОБРАЗОВАНИЯ</w:t>
      </w:r>
    </w:p>
    <w:p w:rsidR="00EF619F" w:rsidRDefault="00EF619F" w:rsidP="00EF619F">
      <w:pPr>
        <w:pStyle w:val="a3"/>
        <w:jc w:val="center"/>
      </w:pPr>
    </w:p>
    <w:p w:rsidR="00EF619F" w:rsidRDefault="0071143E" w:rsidP="00EF619F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 </w:t>
      </w:r>
      <w:r w:rsidR="00EF619F">
        <w:t xml:space="preserve">№ </w:t>
      </w:r>
      <w:r w:rsidR="00347A8A">
        <w:t>51</w:t>
      </w:r>
    </w:p>
    <w:p w:rsidR="00EF619F" w:rsidRDefault="00322568" w:rsidP="00EF619F">
      <w:pPr>
        <w:pStyle w:val="a3"/>
        <w:jc w:val="center"/>
      </w:pPr>
      <w:r>
        <w:t xml:space="preserve">от " </w:t>
      </w:r>
      <w:r w:rsidR="00347A8A">
        <w:t>24</w:t>
      </w:r>
      <w:r>
        <w:t xml:space="preserve">   " июля</w:t>
      </w:r>
      <w:r w:rsidR="00EF619F">
        <w:t xml:space="preserve"> </w:t>
      </w:r>
      <w:r>
        <w:t xml:space="preserve">  2017</w:t>
      </w:r>
      <w:r w:rsidR="00EF619F">
        <w:t xml:space="preserve"> г.</w:t>
      </w:r>
    </w:p>
    <w:p w:rsidR="00EF619F" w:rsidRDefault="00EF619F" w:rsidP="00EF619F">
      <w:pPr>
        <w:pStyle w:val="a3"/>
        <w:jc w:val="center"/>
      </w:pPr>
      <w:proofErr w:type="spellStart"/>
      <w:r>
        <w:t>п</w:t>
      </w:r>
      <w:proofErr w:type="gramStart"/>
      <w:r>
        <w:t>.Н</w:t>
      </w:r>
      <w:proofErr w:type="gramEnd"/>
      <w:r>
        <w:t>овочунка</w:t>
      </w:r>
      <w:proofErr w:type="spellEnd"/>
    </w:p>
    <w:p w:rsidR="00B941C1" w:rsidRDefault="00B941C1" w:rsidP="00EF619F">
      <w:pPr>
        <w:pStyle w:val="a3"/>
        <w:jc w:val="center"/>
      </w:pPr>
    </w:p>
    <w:p w:rsidR="00B941C1" w:rsidRDefault="00B941C1" w:rsidP="00EF619F">
      <w:pPr>
        <w:pStyle w:val="a3"/>
        <w:jc w:val="center"/>
      </w:pPr>
    </w:p>
    <w:p w:rsidR="00C8572C" w:rsidRDefault="00C81178" w:rsidP="00B941C1">
      <w:pPr>
        <w:pStyle w:val="a3"/>
      </w:pPr>
      <w:r>
        <w:t>О создании комиссии для разработки</w:t>
      </w:r>
    </w:p>
    <w:p w:rsidR="00322568" w:rsidRDefault="00322568" w:rsidP="00B941C1">
      <w:pPr>
        <w:pStyle w:val="a3"/>
      </w:pPr>
      <w:r>
        <w:t>Программы « Развитие комфортной городской</w:t>
      </w:r>
    </w:p>
    <w:p w:rsidR="00322568" w:rsidRDefault="00322568" w:rsidP="00B941C1">
      <w:pPr>
        <w:pStyle w:val="a3"/>
      </w:pPr>
      <w:r>
        <w:t xml:space="preserve">Среды» на территории Новочунского </w:t>
      </w:r>
    </w:p>
    <w:p w:rsidR="00C81178" w:rsidRDefault="00322568" w:rsidP="00B941C1">
      <w:pPr>
        <w:pStyle w:val="a3"/>
      </w:pPr>
      <w:r>
        <w:t>муниципального образования</w:t>
      </w:r>
      <w:r w:rsidR="00CE6A01">
        <w:t xml:space="preserve"> на 2018</w:t>
      </w:r>
      <w:r>
        <w:t xml:space="preserve"> – 2022гг</w:t>
      </w:r>
    </w:p>
    <w:p w:rsidR="00C81178" w:rsidRDefault="00C81178" w:rsidP="00B941C1">
      <w:pPr>
        <w:pStyle w:val="a3"/>
      </w:pPr>
    </w:p>
    <w:p w:rsidR="00C81178" w:rsidRDefault="00C81178" w:rsidP="00B941C1">
      <w:pPr>
        <w:pStyle w:val="a3"/>
      </w:pPr>
    </w:p>
    <w:p w:rsidR="00EF619F" w:rsidRDefault="00EF619F" w:rsidP="00C81178">
      <w:pPr>
        <w:pStyle w:val="a3"/>
      </w:pPr>
    </w:p>
    <w:p w:rsidR="00C81178" w:rsidRDefault="00C81178" w:rsidP="00C81178">
      <w:pPr>
        <w:pStyle w:val="a3"/>
      </w:pPr>
      <w:r>
        <w:t>В целях подготовки муниципальной программы Новочунского муниципального образования  по вопросам формирования современной городской среды на территории п. Новочунка в соответствии с постановлением Правительства Российской Федерации от 10 февраля 2017года № 169 « Об утверждении Правил предоставления и распределения субсидии из федерального бюджета бюджетам субъектов Российской Федерации и муниципальных программ формирования современной городской среды»,</w:t>
      </w:r>
      <w:r w:rsidR="00582BFD">
        <w:t xml:space="preserve"> приказа министерства жилищной политики, энергетики и транспорта № 109-мпр от 06 июля 2017г.,</w:t>
      </w:r>
      <w:r>
        <w:t xml:space="preserve"> руководствуясь статьей 6 Устава Новочунского муниципального образования.</w:t>
      </w:r>
    </w:p>
    <w:p w:rsidR="00582BFD" w:rsidRDefault="00582BFD" w:rsidP="00C81178">
      <w:pPr>
        <w:pStyle w:val="a3"/>
      </w:pPr>
    </w:p>
    <w:p w:rsidR="00582BFD" w:rsidRDefault="00582BFD" w:rsidP="003C7185">
      <w:pPr>
        <w:pStyle w:val="a3"/>
        <w:numPr>
          <w:ilvl w:val="0"/>
          <w:numId w:val="4"/>
        </w:numPr>
      </w:pPr>
      <w:r>
        <w:t xml:space="preserve">Создать комиссию для подготовки материалов, разработки программы « Формирование комфортной городской среды» Новочунского муниципального образования на 2018-2022гг. в составе: </w:t>
      </w:r>
    </w:p>
    <w:p w:rsidR="00582BFD" w:rsidRDefault="00582BFD" w:rsidP="00C81178">
      <w:pPr>
        <w:pStyle w:val="a3"/>
      </w:pPr>
      <w:r>
        <w:t>Председатель – Ларионова Л.Е. – глава администрации</w:t>
      </w:r>
    </w:p>
    <w:p w:rsidR="00582BFD" w:rsidRDefault="00582BFD" w:rsidP="00C81178">
      <w:pPr>
        <w:pStyle w:val="a3"/>
      </w:pPr>
      <w:r>
        <w:t>Члены комиссии:</w:t>
      </w:r>
    </w:p>
    <w:p w:rsidR="00582BFD" w:rsidRDefault="00582BFD" w:rsidP="00582BFD">
      <w:pPr>
        <w:pStyle w:val="a3"/>
        <w:numPr>
          <w:ilvl w:val="0"/>
          <w:numId w:val="2"/>
        </w:numPr>
      </w:pPr>
      <w:r>
        <w:t>Ванеева Т.А. – руководитель аппарата администрации</w:t>
      </w:r>
    </w:p>
    <w:p w:rsidR="00582BFD" w:rsidRDefault="00582BFD" w:rsidP="00582BFD">
      <w:pPr>
        <w:pStyle w:val="a3"/>
        <w:numPr>
          <w:ilvl w:val="0"/>
          <w:numId w:val="2"/>
        </w:numPr>
      </w:pPr>
      <w:r>
        <w:t>Гриневич Н.Н. – специалист администрации</w:t>
      </w:r>
    </w:p>
    <w:p w:rsidR="00582BFD" w:rsidRDefault="009F0BF3" w:rsidP="00582BFD">
      <w:pPr>
        <w:pStyle w:val="a3"/>
        <w:numPr>
          <w:ilvl w:val="0"/>
          <w:numId w:val="2"/>
        </w:numPr>
      </w:pPr>
      <w:proofErr w:type="spellStart"/>
      <w:r>
        <w:t>Каршакевич</w:t>
      </w:r>
      <w:proofErr w:type="spellEnd"/>
      <w:r>
        <w:t xml:space="preserve"> Л.А. – руководитель МКУ « ЦКИС» Новочунского муниципального образования.</w:t>
      </w:r>
    </w:p>
    <w:p w:rsidR="009F0BF3" w:rsidRDefault="009F0BF3" w:rsidP="00582BFD">
      <w:pPr>
        <w:pStyle w:val="a3"/>
        <w:numPr>
          <w:ilvl w:val="0"/>
          <w:numId w:val="2"/>
        </w:numPr>
      </w:pPr>
      <w:proofErr w:type="spellStart"/>
      <w:r>
        <w:t>Аляскина</w:t>
      </w:r>
      <w:proofErr w:type="spellEnd"/>
      <w:r>
        <w:t xml:space="preserve"> Л.П. – юрист консультант администрации.</w:t>
      </w:r>
    </w:p>
    <w:p w:rsidR="009F0BF3" w:rsidRDefault="009F0BF3" w:rsidP="009F0BF3">
      <w:pPr>
        <w:pStyle w:val="a3"/>
        <w:ind w:left="720"/>
      </w:pPr>
      <w:r>
        <w:t xml:space="preserve">Привлекаемые члены </w:t>
      </w:r>
      <w:proofErr w:type="spellStart"/>
      <w:r>
        <w:t>камиссии</w:t>
      </w:r>
      <w:proofErr w:type="spellEnd"/>
      <w:r>
        <w:t xml:space="preserve">: </w:t>
      </w:r>
    </w:p>
    <w:p w:rsidR="009F0BF3" w:rsidRDefault="009F0BF3" w:rsidP="009F0BF3">
      <w:pPr>
        <w:pStyle w:val="a3"/>
        <w:numPr>
          <w:ilvl w:val="0"/>
          <w:numId w:val="3"/>
        </w:numPr>
      </w:pPr>
      <w:proofErr w:type="spellStart"/>
      <w:r>
        <w:t>Зайнулина</w:t>
      </w:r>
      <w:proofErr w:type="spellEnd"/>
      <w:r>
        <w:t xml:space="preserve"> О.В. – </w:t>
      </w:r>
      <w:proofErr w:type="gramStart"/>
      <w:r>
        <w:t>заведующая амбулатории</w:t>
      </w:r>
      <w:proofErr w:type="gramEnd"/>
      <w:r>
        <w:t xml:space="preserve"> п. Новочунка.</w:t>
      </w:r>
    </w:p>
    <w:p w:rsidR="009F0BF3" w:rsidRDefault="009F0BF3" w:rsidP="009F0BF3">
      <w:pPr>
        <w:pStyle w:val="a3"/>
        <w:numPr>
          <w:ilvl w:val="0"/>
          <w:numId w:val="3"/>
        </w:numPr>
      </w:pPr>
      <w:proofErr w:type="spellStart"/>
      <w:r>
        <w:t>Коровкина</w:t>
      </w:r>
      <w:proofErr w:type="spellEnd"/>
      <w:r>
        <w:t xml:space="preserve"> О.Н. – директор МОБУ СОШ № 5.</w:t>
      </w:r>
    </w:p>
    <w:p w:rsidR="00BC1543" w:rsidRDefault="00BC1543" w:rsidP="00BC1543">
      <w:pPr>
        <w:pStyle w:val="a3"/>
        <w:numPr>
          <w:ilvl w:val="0"/>
          <w:numId w:val="3"/>
        </w:numPr>
      </w:pPr>
      <w:r>
        <w:t xml:space="preserve">Крюкова Н.К. – заведующая МБУ </w:t>
      </w:r>
      <w:proofErr w:type="spellStart"/>
      <w:r>
        <w:t>Д\сад</w:t>
      </w:r>
      <w:proofErr w:type="spellEnd"/>
      <w:r>
        <w:t xml:space="preserve"> №28.</w:t>
      </w:r>
    </w:p>
    <w:p w:rsidR="009F0BF3" w:rsidRDefault="009F0BF3" w:rsidP="009F0BF3">
      <w:pPr>
        <w:pStyle w:val="a3"/>
        <w:numPr>
          <w:ilvl w:val="0"/>
          <w:numId w:val="3"/>
        </w:numPr>
      </w:pPr>
      <w:r>
        <w:t>Киселева И.З. – руководитель ИП « Киселева»</w:t>
      </w:r>
    </w:p>
    <w:p w:rsidR="009F0BF3" w:rsidRDefault="009F0BF3" w:rsidP="009F0BF3">
      <w:pPr>
        <w:pStyle w:val="a3"/>
        <w:numPr>
          <w:ilvl w:val="0"/>
          <w:numId w:val="3"/>
        </w:numPr>
      </w:pPr>
      <w:proofErr w:type="spellStart"/>
      <w:r>
        <w:t>Фалалеева</w:t>
      </w:r>
      <w:proofErr w:type="spellEnd"/>
      <w:r>
        <w:t xml:space="preserve"> Л.Д. – руководитель ИП « </w:t>
      </w:r>
      <w:proofErr w:type="spellStart"/>
      <w:r>
        <w:t>Фалалеева</w:t>
      </w:r>
      <w:proofErr w:type="spellEnd"/>
      <w:r>
        <w:t>»</w:t>
      </w:r>
    </w:p>
    <w:p w:rsidR="00BC1543" w:rsidRDefault="00BC1543" w:rsidP="009F0BF3">
      <w:pPr>
        <w:pStyle w:val="a3"/>
        <w:numPr>
          <w:ilvl w:val="0"/>
          <w:numId w:val="3"/>
        </w:numPr>
      </w:pPr>
      <w:r>
        <w:t>Матвеева Н.     – руководитель ИП « Матвеева»</w:t>
      </w:r>
    </w:p>
    <w:p w:rsidR="00BC1543" w:rsidRDefault="00BC1543" w:rsidP="009F0BF3">
      <w:pPr>
        <w:pStyle w:val="a3"/>
        <w:numPr>
          <w:ilvl w:val="0"/>
          <w:numId w:val="3"/>
        </w:numPr>
      </w:pPr>
      <w:r>
        <w:t>Райкина Н.Д. -  руководитель ИП « Райкина»</w:t>
      </w:r>
    </w:p>
    <w:p w:rsidR="00BC1543" w:rsidRDefault="00BC1543" w:rsidP="00BC1543">
      <w:pPr>
        <w:pStyle w:val="a3"/>
        <w:ind w:left="645"/>
      </w:pPr>
      <w:r>
        <w:t>2. Разработать дорожную карту работы над программой до 5 августа 2017г.</w:t>
      </w:r>
    </w:p>
    <w:p w:rsidR="00BC1543" w:rsidRDefault="00BC1543" w:rsidP="00BC1543">
      <w:pPr>
        <w:pStyle w:val="a3"/>
        <w:ind w:left="645"/>
      </w:pPr>
      <w:r>
        <w:t>3. Данное Постановление разместить в сети Интернет на сайте муниципального образования.</w:t>
      </w:r>
    </w:p>
    <w:p w:rsidR="00BC1543" w:rsidRDefault="00BC1543" w:rsidP="00BC1543">
      <w:pPr>
        <w:pStyle w:val="a3"/>
        <w:ind w:left="645"/>
      </w:pPr>
      <w:r>
        <w:t>4. Чуриловой Е.</w:t>
      </w:r>
      <w:r w:rsidR="003C7185">
        <w:t>А. организовать прием предложений от населения и передачу в комиссию.</w:t>
      </w:r>
    </w:p>
    <w:p w:rsidR="001A6398" w:rsidRDefault="00E602E4" w:rsidP="00E602E4">
      <w:pPr>
        <w:tabs>
          <w:tab w:val="left" w:pos="6285"/>
        </w:tabs>
      </w:pPr>
      <w:bookmarkStart w:id="0" w:name="_GoBack"/>
      <w:bookmarkEnd w:id="0"/>
      <w:r>
        <w:t>Л.Е.Ларионова.</w:t>
      </w:r>
    </w:p>
    <w:sectPr w:rsidR="001A6398" w:rsidSect="009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31B"/>
    <w:multiLevelType w:val="hybridMultilevel"/>
    <w:tmpl w:val="161237EA"/>
    <w:lvl w:ilvl="0" w:tplc="525046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5B27E73"/>
    <w:multiLevelType w:val="hybridMultilevel"/>
    <w:tmpl w:val="E0E6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D7524"/>
    <w:multiLevelType w:val="hybridMultilevel"/>
    <w:tmpl w:val="8C5299B8"/>
    <w:lvl w:ilvl="0" w:tplc="652E1B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565704D"/>
    <w:multiLevelType w:val="hybridMultilevel"/>
    <w:tmpl w:val="B0EAB804"/>
    <w:lvl w:ilvl="0" w:tplc="739CB5CA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E74"/>
    <w:rsid w:val="00194337"/>
    <w:rsid w:val="001A6398"/>
    <w:rsid w:val="00322568"/>
    <w:rsid w:val="00347A8A"/>
    <w:rsid w:val="003C7185"/>
    <w:rsid w:val="00426893"/>
    <w:rsid w:val="00451754"/>
    <w:rsid w:val="00493584"/>
    <w:rsid w:val="004D1E74"/>
    <w:rsid w:val="00582BFD"/>
    <w:rsid w:val="00617955"/>
    <w:rsid w:val="006A7B9F"/>
    <w:rsid w:val="006C4FF9"/>
    <w:rsid w:val="0071143E"/>
    <w:rsid w:val="007E1D54"/>
    <w:rsid w:val="008E0301"/>
    <w:rsid w:val="00937DEF"/>
    <w:rsid w:val="00991238"/>
    <w:rsid w:val="009F0BF3"/>
    <w:rsid w:val="00AF6A8A"/>
    <w:rsid w:val="00B31BF3"/>
    <w:rsid w:val="00B6207A"/>
    <w:rsid w:val="00B941C1"/>
    <w:rsid w:val="00BC1543"/>
    <w:rsid w:val="00C47D09"/>
    <w:rsid w:val="00C81178"/>
    <w:rsid w:val="00C8572C"/>
    <w:rsid w:val="00CE6A01"/>
    <w:rsid w:val="00E602E4"/>
    <w:rsid w:val="00EF619F"/>
    <w:rsid w:val="00F200EB"/>
    <w:rsid w:val="00FB0A64"/>
    <w:rsid w:val="00FB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5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9F"/>
    <w:pPr>
      <w:spacing w:after="0" w:line="240" w:lineRule="auto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C8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1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5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9F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1</cp:lastModifiedBy>
  <cp:revision>8</cp:revision>
  <dcterms:created xsi:type="dcterms:W3CDTF">2016-02-14T05:21:00Z</dcterms:created>
  <dcterms:modified xsi:type="dcterms:W3CDTF">2017-07-31T02:30:00Z</dcterms:modified>
</cp:coreProperties>
</file>